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AA" w:rsidRPr="00216DC4" w:rsidRDefault="00AE13AA" w:rsidP="00AE13AA">
      <w:pPr>
        <w:rPr>
          <w:rFonts w:ascii="HG丸ｺﾞｼｯｸM-PRO" w:eastAsia="HG丸ｺﾞｼｯｸM-PRO" w:hint="eastAsia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15875</wp:posOffset>
            </wp:positionV>
            <wp:extent cx="1127125" cy="949960"/>
            <wp:effectExtent l="0" t="0" r="0" b="2540"/>
            <wp:wrapNone/>
            <wp:docPr id="6" name="図 6" descr="c-04-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-04-1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DC4">
        <w:rPr>
          <w:rFonts w:ascii="HG丸ｺﾞｼｯｸM-PRO" w:eastAsia="HG丸ｺﾞｼｯｸM-PRO" w:hint="eastAsia"/>
          <w:sz w:val="24"/>
        </w:rPr>
        <w:t>平</w:t>
      </w:r>
      <w:r>
        <w:rPr>
          <w:rFonts w:ascii="HG丸ｺﾞｼｯｸM-PRO" w:eastAsia="HG丸ｺﾞｼｯｸM-PRO" w:hint="eastAsia"/>
          <w:sz w:val="24"/>
        </w:rPr>
        <w:t>成３０</w:t>
      </w:r>
      <w:r w:rsidRPr="00216DC4">
        <w:rPr>
          <w:rFonts w:ascii="HG丸ｺﾞｼｯｸM-PRO" w:eastAsia="HG丸ｺﾞｼｯｸM-PRO" w:hint="eastAsia"/>
          <w:sz w:val="24"/>
        </w:rPr>
        <w:t>年度金沢子育て夢ステーション事業</w:t>
      </w:r>
    </w:p>
    <w:p w:rsidR="00AE13AA" w:rsidRDefault="00AE13AA" w:rsidP="00AE13AA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みずきこども</w:t>
      </w:r>
      <w:r w:rsidRPr="00216DC4">
        <w:rPr>
          <w:rFonts w:ascii="HG丸ｺﾞｼｯｸM-PRO" w:eastAsia="HG丸ｺﾞｼｯｸM-PRO" w:hint="eastAsia"/>
          <w:sz w:val="24"/>
        </w:rPr>
        <w:t>園</w:t>
      </w:r>
    </w:p>
    <w:p w:rsidR="00AE13AA" w:rsidRPr="00FE04FC" w:rsidRDefault="00AE13AA" w:rsidP="00AE13AA">
      <w:pPr>
        <w:rPr>
          <w:rFonts w:ascii="HG丸ｺﾞｼｯｸM-PRO" w:eastAsia="HG丸ｺﾞｼｯｸM-PRO" w:hint="eastAsia"/>
          <w:sz w:val="24"/>
        </w:rPr>
      </w:pPr>
      <w:r w:rsidRPr="00216DC4">
        <w:rPr>
          <w:rFonts w:ascii="HG丸ｺﾞｼｯｸM-PRO" w:eastAsia="HG丸ｺﾞｼｯｸM-PRO" w:hint="eastAsia"/>
          <w:b/>
          <w:sz w:val="28"/>
          <w:szCs w:val="28"/>
        </w:rPr>
        <w:t xml:space="preserve">『　</w:t>
      </w:r>
      <w:r w:rsidRPr="00E77EAE">
        <w:rPr>
          <w:rFonts w:ascii="HG丸ｺﾞｼｯｸM-PRO" w:eastAsia="HG丸ｺﾞｼｯｸM-PRO" w:hint="eastAsia"/>
          <w:b/>
          <w:color w:val="FF0000"/>
          <w:sz w:val="28"/>
          <w:szCs w:val="28"/>
        </w:rPr>
        <w:t>ひ</w:t>
      </w:r>
      <w:r w:rsidRPr="00F112C1">
        <w:rPr>
          <w:rFonts w:ascii="HG丸ｺﾞｼｯｸM-PRO" w:eastAsia="HG丸ｺﾞｼｯｸM-PRO" w:hint="eastAsia"/>
          <w:b/>
          <w:color w:val="F79646"/>
          <w:sz w:val="28"/>
          <w:szCs w:val="28"/>
        </w:rPr>
        <w:t>な</w:t>
      </w:r>
      <w:r w:rsidRPr="00F112C1">
        <w:rPr>
          <w:rFonts w:ascii="HG丸ｺﾞｼｯｸM-PRO" w:eastAsia="HG丸ｺﾞｼｯｸM-PRO" w:hint="eastAsia"/>
          <w:b/>
          <w:color w:val="92D050"/>
          <w:sz w:val="28"/>
          <w:szCs w:val="28"/>
        </w:rPr>
        <w:t>た</w:t>
      </w:r>
      <w:r w:rsidRPr="00F112C1">
        <w:rPr>
          <w:rFonts w:ascii="HG丸ｺﾞｼｯｸM-PRO" w:eastAsia="HG丸ｺﾞｼｯｸM-PRO" w:hint="eastAsia"/>
          <w:b/>
          <w:color w:val="00B0F0"/>
          <w:sz w:val="28"/>
          <w:szCs w:val="28"/>
        </w:rPr>
        <w:t>ぼ</w:t>
      </w:r>
      <w:r w:rsidRPr="00F112C1">
        <w:rPr>
          <w:rFonts w:ascii="HG丸ｺﾞｼｯｸM-PRO" w:eastAsia="HG丸ｺﾞｼｯｸM-PRO" w:hint="eastAsia"/>
          <w:b/>
          <w:color w:val="0070C0"/>
          <w:sz w:val="28"/>
          <w:szCs w:val="28"/>
        </w:rPr>
        <w:t>っ</w:t>
      </w:r>
      <w:r w:rsidRPr="00F112C1">
        <w:rPr>
          <w:rFonts w:ascii="HG丸ｺﾞｼｯｸM-PRO" w:eastAsia="HG丸ｺﾞｼｯｸM-PRO" w:hint="eastAsia"/>
          <w:b/>
          <w:color w:val="7030A0"/>
          <w:sz w:val="28"/>
          <w:szCs w:val="28"/>
        </w:rPr>
        <w:t>こ</w:t>
      </w:r>
      <w:r w:rsidRPr="00216DC4">
        <w:rPr>
          <w:rFonts w:ascii="HG丸ｺﾞｼｯｸM-PRO" w:eastAsia="HG丸ｺﾞｼｯｸM-PRO" w:hint="eastAsia"/>
          <w:b/>
          <w:sz w:val="28"/>
          <w:szCs w:val="28"/>
        </w:rPr>
        <w:t xml:space="preserve">　』</w:t>
      </w:r>
      <w:r w:rsidRPr="00216DC4">
        <w:rPr>
          <w:rFonts w:ascii="HG丸ｺﾞｼｯｸM-PRO" w:eastAsia="HG丸ｺﾞｼｯｸM-PRO" w:hint="eastAsia"/>
          <w:sz w:val="28"/>
          <w:szCs w:val="28"/>
        </w:rPr>
        <w:t>へ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216DC4">
        <w:rPr>
          <w:rFonts w:ascii="HG丸ｺﾞｼｯｸM-PRO" w:eastAsia="HG丸ｺﾞｼｯｸM-PRO" w:hint="eastAsia"/>
          <w:sz w:val="28"/>
          <w:szCs w:val="28"/>
        </w:rPr>
        <w:t>ようこそ</w:t>
      </w:r>
      <w:r>
        <w:rPr>
          <w:rFonts w:ascii="HG丸ｺﾞｼｯｸM-PRO" w:eastAsia="HG丸ｺﾞｼｯｸM-PRO" w:hint="eastAsia"/>
          <w:sz w:val="28"/>
          <w:szCs w:val="28"/>
        </w:rPr>
        <w:t xml:space="preserve">！　　　</w:t>
      </w:r>
    </w:p>
    <w:p w:rsidR="00AE13AA" w:rsidRDefault="00AE13AA" w:rsidP="00AE13AA">
      <w:pPr>
        <w:jc w:val="center"/>
        <w:rPr>
          <w:rFonts w:hint="eastAsia"/>
          <w:sz w:val="28"/>
          <w:szCs w:val="28"/>
        </w:rPr>
      </w:pPr>
    </w:p>
    <w:p w:rsidR="00AE13AA" w:rsidRPr="00216DC4" w:rsidRDefault="00AE13AA" w:rsidP="00AE13AA">
      <w:pPr>
        <w:ind w:firstLineChars="100" w:firstLine="210"/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みずきこども</w:t>
      </w:r>
      <w:r w:rsidRPr="00216DC4">
        <w:rPr>
          <w:rFonts w:ascii="HG丸ｺﾞｼｯｸM-PRO" w:eastAsia="HG丸ｺﾞｼｯｸM-PRO" w:hint="eastAsia"/>
          <w:szCs w:val="21"/>
        </w:rPr>
        <w:t>園で</w:t>
      </w:r>
      <w:r>
        <w:rPr>
          <w:rFonts w:ascii="HG丸ｺﾞｼｯｸM-PRO" w:eastAsia="HG丸ｺﾞｼｯｸM-PRO" w:hint="eastAsia"/>
          <w:szCs w:val="21"/>
        </w:rPr>
        <w:t>は地域に根ざした</w:t>
      </w:r>
      <w:r w:rsidRPr="00216DC4">
        <w:rPr>
          <w:rFonts w:ascii="HG丸ｺﾞｼｯｸM-PRO" w:eastAsia="HG丸ｺﾞｼｯｸM-PRO" w:hint="eastAsia"/>
          <w:szCs w:val="21"/>
        </w:rPr>
        <w:t>園を目指しています。</w:t>
      </w:r>
    </w:p>
    <w:p w:rsidR="00AE13AA" w:rsidRPr="00216DC4" w:rsidRDefault="00AE13AA" w:rsidP="00AE13AA">
      <w:pPr>
        <w:jc w:val="left"/>
        <w:rPr>
          <w:rFonts w:ascii="HG丸ｺﾞｼｯｸM-PRO" w:eastAsia="HG丸ｺﾞｼｯｸM-PRO" w:hint="eastAsia"/>
          <w:szCs w:val="21"/>
        </w:rPr>
      </w:pPr>
      <w:r w:rsidRPr="00216DC4">
        <w:rPr>
          <w:rFonts w:ascii="HG丸ｺﾞｼｯｸM-PRO" w:eastAsia="HG丸ｺﾞｼｯｸM-PRO" w:hint="eastAsia"/>
          <w:szCs w:val="21"/>
        </w:rPr>
        <w:t>子育て中のお母さんが「子育ては大変」だけれど「子どもの成長って素晴らしい！」と思えるよう、同年代のお子さんと遊んだり、</w:t>
      </w:r>
      <w:r>
        <w:rPr>
          <w:rFonts w:ascii="HG丸ｺﾞｼｯｸM-PRO" w:eastAsia="HG丸ｺﾞｼｯｸM-PRO" w:hint="eastAsia"/>
          <w:szCs w:val="21"/>
        </w:rPr>
        <w:t>親</w:t>
      </w:r>
      <w:r w:rsidRPr="00216DC4">
        <w:rPr>
          <w:rFonts w:ascii="HG丸ｺﾞｼｯｸM-PRO" w:eastAsia="HG丸ｺﾞｼｯｸM-PRO" w:hint="eastAsia"/>
          <w:szCs w:val="21"/>
        </w:rPr>
        <w:t>子のふれあい遊びをしたり、お母さんの子育ての仲間作りのお手伝いができたら</w:t>
      </w:r>
      <w:r>
        <w:rPr>
          <w:rFonts w:ascii="HG丸ｺﾞｼｯｸM-PRO" w:eastAsia="HG丸ｺﾞｼｯｸM-PRO" w:hint="eastAsia"/>
          <w:szCs w:val="21"/>
        </w:rPr>
        <w:t>･･</w:t>
      </w:r>
      <w:r w:rsidRPr="00216DC4">
        <w:rPr>
          <w:rFonts w:ascii="HG丸ｺﾞｼｯｸM-PRO" w:eastAsia="HG丸ｺﾞｼｯｸM-PRO" w:hint="eastAsia"/>
          <w:szCs w:val="21"/>
        </w:rPr>
        <w:t>と思い、今年度も親子ふれあい教室「ひなたぼっこ」を開催します。どうぞお気軽においで下さい。</w:t>
      </w:r>
    </w:p>
    <w:p w:rsidR="00AE13AA" w:rsidRDefault="00AE13AA" w:rsidP="00AE13AA">
      <w:pPr>
        <w:jc w:val="left"/>
        <w:rPr>
          <w:rFonts w:ascii="HG丸ｺﾞｼｯｸM-PRO" w:eastAsia="HG丸ｺﾞｼｯｸM-PRO" w:hint="eastAsia"/>
          <w:szCs w:val="21"/>
        </w:rPr>
      </w:pPr>
      <w:r w:rsidRPr="00216DC4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21590</wp:posOffset>
                </wp:positionV>
                <wp:extent cx="4921885" cy="3276600"/>
                <wp:effectExtent l="8255" t="9525" r="13335" b="952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885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1F5C1"/>
                        </a:solidFill>
                        <a:ln w="9525">
                          <a:solidFill>
                            <a:srgbClr val="C1F5C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DB3F0" id="角丸四角形 5" o:spid="_x0000_s1026" style="position:absolute;left:0;text-align:left;margin-left:-18.55pt;margin-top:1.7pt;width:387.55pt;height:2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DCRwIAAGUEAAAOAAAAZHJzL2Uyb0RvYy54bWysVMFuEzEQvSPxD5bvdLOhSZNVNlWVUoRU&#10;oKLwAY7tzRq8HjN2simfwbU3LvxCL/wNlfgMZr1pSeGCEBdrZmf8/N4be2fH28ayjcZgwJU8Pxhw&#10;pp0EZdyq5O/enj2ZcBaicEpYcLrkVzrw4/njR7PWF3oINVilkRGIC0XrS17H6IssC7LWjQgH4LWj&#10;YgXYiEgprjKFoiX0xmbDwWCctYDKI0gdAn097Yt8nvCrSsv4uqqCjsyWnLjFtGJal92azWeiWKHw&#10;tZE7GuIfWDTCODr0HupURMHWaP6AaoxECFDFAwlNBlVlpE4aSE0++E3NZS28TlrInODvbQr/D1a+&#10;2lwgM6rkI86caGhEP75+/n5zc3t9TcHtty9s1JnU+lBQ76W/wE5m8OcgPwTmYFELt9IniNDWWiii&#10;lnf92YMNXRJoK1u2L0HRGWIdIfm1rbDpAMkJtk1jubofi95GJunj4XSYTybET1Lt6fBoPB6kwWWi&#10;uNvuMcTnGhrWBSVHWDv1hoafzhCb8xDTcNROolDvOasaS6PeCMvy8Xh8lFiLYtdM2HeYSS9Yo86M&#10;tSnB1XJhkdHWki/ys9Gil0y27LdZx9qST0fDUWLxoBb+DiLpSFe08/aZUymOwtg+JpbW7czu/O3n&#10;tAR1RV4j9LedXicFNeAnzlq66SUPH9cCNWf2haN5HR0Op2RuTMlkMqVngvuF5V5BOElAJY+c9eEi&#10;9o9p7dGsajonT2IdnNCEKxPvrkLPaUeV7jJFDx7Lfp66fv0d5j8BAAD//wMAUEsDBBQABgAIAAAA&#10;IQAlBfrP3wAAAAkBAAAPAAAAZHJzL2Rvd25yZXYueG1sTI/BTsMwEETvSPyDtUjcWiek0BLiVCil&#10;FIkLLXyAGy9JRLwOttsGvp7lBMfRjGbeFMvR9uKIPnSOFKTTBARS7UxHjYK31/VkASJETUb3jlDB&#10;FwZYludnhc6NO9EWj7vYCC6hkGsFbYxDLmWoW7Q6TN2AxN6781ZHlr6RxusTl9teXiXJjbS6I15o&#10;9YBVi/XH7mAVrJ++tzI8V/TwmeCL8W61qR5XSl1ejPd3ICKO8S8Mv/iMDiUz7d2BTBC9gkk2Tzmq&#10;IJuBYH+eLfjbXsF1ejsDWRby/4PyBwAA//8DAFBLAQItABQABgAIAAAAIQC2gziS/gAAAOEBAAAT&#10;AAAAAAAAAAAAAAAAAAAAAABbQ29udGVudF9UeXBlc10ueG1sUEsBAi0AFAAGAAgAAAAhADj9If/W&#10;AAAAlAEAAAsAAAAAAAAAAAAAAAAALwEAAF9yZWxzLy5yZWxzUEsBAi0AFAAGAAgAAAAhACijsMJH&#10;AgAAZQQAAA4AAAAAAAAAAAAAAAAALgIAAGRycy9lMm9Eb2MueG1sUEsBAi0AFAAGAAgAAAAhACUF&#10;+s/fAAAACQEAAA8AAAAAAAAAAAAAAAAAoQQAAGRycy9kb3ducmV2LnhtbFBLBQYAAAAABAAEAPMA&#10;AACtBQAAAAA=&#10;" fillcolor="#c1f5c1" strokecolor="#c1f5c1">
                <v:textbox inset="5.85pt,.7pt,5.85pt,.7pt"/>
              </v:roundrect>
            </w:pict>
          </mc:Fallback>
        </mc:AlternateContent>
      </w:r>
    </w:p>
    <w:p w:rsidR="00AE13AA" w:rsidRPr="00216DC4" w:rsidRDefault="00AE13AA" w:rsidP="00AE13AA">
      <w:pPr>
        <w:jc w:val="left"/>
        <w:rPr>
          <w:rFonts w:ascii="HG丸ｺﾞｼｯｸM-PRO" w:eastAsia="HG丸ｺﾞｼｯｸM-PRO" w:hint="eastAsia"/>
          <w:b/>
          <w:szCs w:val="21"/>
        </w:rPr>
      </w:pPr>
      <w:r w:rsidRPr="00216DC4">
        <w:rPr>
          <w:rFonts w:ascii="HG丸ｺﾞｼｯｸM-PRO" w:eastAsia="HG丸ｺﾞｼｯｸM-PRO" w:hint="eastAsia"/>
          <w:b/>
          <w:szCs w:val="21"/>
        </w:rPr>
        <w:t>～　『ひなたぼっこ』参加に当たってのお願い・お約束　～</w:t>
      </w:r>
    </w:p>
    <w:p w:rsidR="00AE13AA" w:rsidRPr="00216DC4" w:rsidRDefault="00AE13AA" w:rsidP="00AE13AA">
      <w:pPr>
        <w:jc w:val="center"/>
        <w:rPr>
          <w:rFonts w:ascii="HG丸ｺﾞｼｯｸM-PRO" w:eastAsia="HG丸ｺﾞｼｯｸM-PRO" w:hint="eastAsia"/>
          <w:szCs w:val="21"/>
        </w:rPr>
      </w:pPr>
    </w:p>
    <w:p w:rsidR="00AE13AA" w:rsidRDefault="00AE13AA" w:rsidP="00AE13AA">
      <w:pPr>
        <w:numPr>
          <w:ilvl w:val="0"/>
          <w:numId w:val="3"/>
        </w:numPr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ケ</w:t>
      </w:r>
      <w:r w:rsidRPr="00216DC4">
        <w:rPr>
          <w:rFonts w:ascii="HG丸ｺﾞｼｯｸM-PRO" w:eastAsia="HG丸ｺﾞｼｯｸM-PRO" w:hint="eastAsia"/>
          <w:szCs w:val="21"/>
        </w:rPr>
        <w:t>ガやトラブルがないよう、お子</w:t>
      </w:r>
      <w:r>
        <w:rPr>
          <w:rFonts w:ascii="HG丸ｺﾞｼｯｸM-PRO" w:eastAsia="HG丸ｺﾞｼｯｸM-PRO" w:hint="eastAsia"/>
          <w:szCs w:val="21"/>
        </w:rPr>
        <w:t>さんから目を離さないようにお願い</w:t>
      </w:r>
    </w:p>
    <w:p w:rsidR="00AE13AA" w:rsidRPr="00216DC4" w:rsidRDefault="00AE13AA" w:rsidP="00AE13AA">
      <w:pPr>
        <w:ind w:firstLineChars="150" w:firstLine="315"/>
        <w:jc w:val="left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szCs w:val="21"/>
        </w:rPr>
        <w:t>し</w:t>
      </w:r>
      <w:r w:rsidRPr="00216DC4">
        <w:rPr>
          <w:rFonts w:ascii="HG丸ｺﾞｼｯｸM-PRO" w:eastAsia="HG丸ｺﾞｼｯｸM-PRO" w:hint="eastAsia"/>
          <w:szCs w:val="21"/>
        </w:rPr>
        <w:t>ます。</w:t>
      </w:r>
      <w:r w:rsidRPr="00216DC4">
        <w:rPr>
          <w:rFonts w:ascii="HG丸ｺﾞｼｯｸM-PRO" w:eastAsia="HG丸ｺﾞｼｯｸM-PRO" w:hint="eastAsia"/>
          <w:sz w:val="18"/>
          <w:szCs w:val="18"/>
        </w:rPr>
        <w:t>（保育士はいますが、保育するわけではありません。）</w:t>
      </w:r>
    </w:p>
    <w:p w:rsidR="00AE13AA" w:rsidRPr="00216DC4" w:rsidRDefault="00AE13AA" w:rsidP="00AE13AA">
      <w:pPr>
        <w:numPr>
          <w:ilvl w:val="0"/>
          <w:numId w:val="2"/>
        </w:numPr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子育て支援室以外の</w:t>
      </w:r>
      <w:r w:rsidRPr="00216DC4">
        <w:rPr>
          <w:rFonts w:ascii="HG丸ｺﾞｼｯｸM-PRO" w:eastAsia="HG丸ｺﾞｼｯｸM-PRO" w:hint="eastAsia"/>
          <w:szCs w:val="21"/>
        </w:rPr>
        <w:t>保育室</w:t>
      </w:r>
      <w:r>
        <w:rPr>
          <w:rFonts w:ascii="HG丸ｺﾞｼｯｸM-PRO" w:eastAsia="HG丸ｺﾞｼｯｸM-PRO" w:hint="eastAsia"/>
          <w:szCs w:val="21"/>
        </w:rPr>
        <w:t>の</w:t>
      </w:r>
      <w:r w:rsidRPr="00216DC4">
        <w:rPr>
          <w:rFonts w:ascii="HG丸ｺﾞｼｯｸM-PRO" w:eastAsia="HG丸ｺﾞｼｯｸM-PRO" w:hint="eastAsia"/>
          <w:szCs w:val="21"/>
        </w:rPr>
        <w:t>入室はご遠慮下さい。</w:t>
      </w:r>
    </w:p>
    <w:p w:rsidR="00AE13AA" w:rsidRPr="00216DC4" w:rsidRDefault="00AE13AA" w:rsidP="00AE13AA">
      <w:pPr>
        <w:numPr>
          <w:ilvl w:val="0"/>
          <w:numId w:val="2"/>
        </w:numPr>
        <w:jc w:val="left"/>
        <w:rPr>
          <w:rFonts w:ascii="HG丸ｺﾞｼｯｸM-PRO" w:eastAsia="HG丸ｺﾞｼｯｸM-PRO" w:hint="eastAsia"/>
          <w:szCs w:val="21"/>
        </w:rPr>
      </w:pPr>
      <w:r w:rsidRPr="00216DC4">
        <w:rPr>
          <w:rFonts w:ascii="HG丸ｺﾞｼｯｸM-PRO" w:eastAsia="HG丸ｺﾞｼｯｸM-PRO" w:hint="eastAsia"/>
          <w:szCs w:val="21"/>
        </w:rPr>
        <w:t>風邪症状や</w:t>
      </w:r>
      <w:r w:rsidRPr="00F112C1">
        <w:rPr>
          <w:rFonts w:ascii="HG丸ｺﾞｼｯｸM-PRO" w:eastAsia="HG丸ｺﾞｼｯｸM-PRO" w:hint="eastAsia"/>
          <w:szCs w:val="21"/>
        </w:rPr>
        <w:t>伝染性疾患</w:t>
      </w:r>
      <w:r w:rsidRPr="00216DC4">
        <w:rPr>
          <w:rFonts w:ascii="HG丸ｺﾞｼｯｸM-PRO" w:eastAsia="HG丸ｺﾞｼｯｸM-PRO" w:hint="eastAsia"/>
          <w:sz w:val="18"/>
          <w:szCs w:val="18"/>
        </w:rPr>
        <w:t>（水痘、おたふく風邪、インフルエンザ、感染性胃腸炎、溶連菌感染症etc.）</w:t>
      </w:r>
      <w:r w:rsidRPr="00216DC4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 w:hint="eastAsia"/>
          <w:szCs w:val="21"/>
        </w:rPr>
        <w:t>お母さん、</w:t>
      </w:r>
      <w:r w:rsidRPr="00216DC4">
        <w:rPr>
          <w:rFonts w:ascii="HG丸ｺﾞｼｯｸM-PRO" w:eastAsia="HG丸ｺﾞｼｯｸM-PRO" w:hint="eastAsia"/>
          <w:szCs w:val="21"/>
        </w:rPr>
        <w:t>お子</w:t>
      </w:r>
      <w:r>
        <w:rPr>
          <w:rFonts w:ascii="HG丸ｺﾞｼｯｸM-PRO" w:eastAsia="HG丸ｺﾞｼｯｸM-PRO" w:hint="eastAsia"/>
          <w:szCs w:val="21"/>
        </w:rPr>
        <w:t>さん</w:t>
      </w:r>
      <w:r w:rsidRPr="00216DC4">
        <w:rPr>
          <w:rFonts w:ascii="HG丸ｺﾞｼｯｸM-PRO" w:eastAsia="HG丸ｺﾞｼｯｸM-PRO" w:hint="eastAsia"/>
          <w:szCs w:val="21"/>
        </w:rPr>
        <w:t>はご遠慮下さい。</w:t>
      </w:r>
    </w:p>
    <w:p w:rsidR="00AE13AA" w:rsidRPr="00216DC4" w:rsidRDefault="00AE13AA" w:rsidP="00AE13AA">
      <w:pPr>
        <w:numPr>
          <w:ilvl w:val="0"/>
          <w:numId w:val="2"/>
        </w:numPr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玩具や</w:t>
      </w:r>
      <w:r w:rsidRPr="00216DC4">
        <w:rPr>
          <w:rFonts w:ascii="HG丸ｺﾞｼｯｸM-PRO" w:eastAsia="HG丸ｺﾞｼｯｸM-PRO" w:hint="eastAsia"/>
          <w:szCs w:val="21"/>
        </w:rPr>
        <w:t>おやつは持ってこないで下さい。トラブルのもと</w:t>
      </w:r>
      <w:r>
        <w:rPr>
          <w:rFonts w:ascii="HG丸ｺﾞｼｯｸM-PRO" w:eastAsia="HG丸ｺﾞｼｯｸM-PRO" w:hint="eastAsia"/>
          <w:szCs w:val="21"/>
        </w:rPr>
        <w:t>になります。夏場など水分補給用のお茶等は各自でお持ち下さい</w:t>
      </w:r>
      <w:r w:rsidRPr="00216DC4">
        <w:rPr>
          <w:rFonts w:ascii="HG丸ｺﾞｼｯｸM-PRO" w:eastAsia="HG丸ｺﾞｼｯｸM-PRO" w:hint="eastAsia"/>
          <w:szCs w:val="21"/>
        </w:rPr>
        <w:t>。</w:t>
      </w:r>
    </w:p>
    <w:p w:rsidR="00AE13AA" w:rsidRPr="00216DC4" w:rsidRDefault="00AE13AA" w:rsidP="00AE13AA">
      <w:pPr>
        <w:numPr>
          <w:ilvl w:val="0"/>
          <w:numId w:val="2"/>
        </w:numPr>
        <w:jc w:val="left"/>
        <w:rPr>
          <w:rFonts w:ascii="HG丸ｺﾞｼｯｸM-PRO" w:eastAsia="HG丸ｺﾞｼｯｸM-PRO" w:hint="eastAsia"/>
          <w:szCs w:val="21"/>
        </w:rPr>
      </w:pPr>
      <w:r w:rsidRPr="00216DC4">
        <w:rPr>
          <w:rFonts w:ascii="HG丸ｺﾞｼｯｸM-PRO" w:eastAsia="HG丸ｺﾞｼｯｸM-PRO" w:hint="eastAsia"/>
          <w:szCs w:val="21"/>
        </w:rPr>
        <w:t>使用済みのオムツはお持ち帰り下さい。</w:t>
      </w:r>
    </w:p>
    <w:p w:rsidR="00AE13AA" w:rsidRPr="00216DC4" w:rsidRDefault="00AE13AA" w:rsidP="00AE13AA">
      <w:pPr>
        <w:numPr>
          <w:ilvl w:val="0"/>
          <w:numId w:val="2"/>
        </w:numPr>
        <w:jc w:val="left"/>
        <w:rPr>
          <w:rFonts w:ascii="HG丸ｺﾞｼｯｸM-PRO" w:eastAsia="HG丸ｺﾞｼｯｸM-PRO" w:hint="eastAsia"/>
          <w:szCs w:val="21"/>
        </w:rPr>
      </w:pPr>
      <w:r w:rsidRPr="00216DC4">
        <w:rPr>
          <w:rFonts w:ascii="HG丸ｺﾞｼｯｸM-PRO" w:eastAsia="HG丸ｺﾞｼｯｸM-PRO" w:hint="eastAsia"/>
          <w:szCs w:val="21"/>
        </w:rPr>
        <w:t>学童はご遠慮下さい。</w:t>
      </w:r>
    </w:p>
    <w:p w:rsidR="00AE13AA" w:rsidRDefault="00AE13AA" w:rsidP="00AE13AA">
      <w:pPr>
        <w:numPr>
          <w:ilvl w:val="0"/>
          <w:numId w:val="2"/>
        </w:numPr>
        <w:jc w:val="left"/>
        <w:rPr>
          <w:rFonts w:ascii="HG丸ｺﾞｼｯｸM-PRO" w:eastAsia="HG丸ｺﾞｼｯｸM-PRO" w:hint="eastAsia"/>
          <w:szCs w:val="21"/>
        </w:rPr>
      </w:pPr>
      <w:r w:rsidRPr="00216DC4">
        <w:rPr>
          <w:rFonts w:ascii="HG丸ｺﾞｼｯｸM-PRO" w:eastAsia="HG丸ｺﾞｼｯｸM-PRO" w:hint="eastAsia"/>
          <w:szCs w:val="21"/>
        </w:rPr>
        <w:t>駐車場が限られています。お近くの方はなるべくベビーカーや自転車などでおいで</w:t>
      </w:r>
      <w:r>
        <w:rPr>
          <w:rFonts w:ascii="HG丸ｺﾞｼｯｸM-PRO" w:eastAsia="HG丸ｺﾞｼｯｸM-PRO" w:hint="eastAsia"/>
          <w:szCs w:val="21"/>
        </w:rPr>
        <w:t>下さい。</w:t>
      </w:r>
    </w:p>
    <w:p w:rsidR="00AE13AA" w:rsidRDefault="00AE13AA" w:rsidP="00AE13AA">
      <w:pPr>
        <w:ind w:left="420"/>
        <w:jc w:val="left"/>
        <w:rPr>
          <w:rFonts w:ascii="HG丸ｺﾞｼｯｸM-PRO" w:eastAsia="HG丸ｺﾞｼｯｸM-PRO" w:hint="eastAsia"/>
          <w:szCs w:val="21"/>
        </w:rPr>
      </w:pPr>
    </w:p>
    <w:p w:rsidR="00AE13AA" w:rsidRPr="00216DC4" w:rsidRDefault="00AE13AA" w:rsidP="00AE13AA">
      <w:pPr>
        <w:ind w:left="420"/>
        <w:jc w:val="left"/>
        <w:rPr>
          <w:rFonts w:ascii="HG丸ｺﾞｼｯｸM-PRO" w:eastAsia="HG丸ｺﾞｼｯｸM-PRO" w:hint="eastAsia"/>
          <w:szCs w:val="21"/>
        </w:rPr>
      </w:pPr>
    </w:p>
    <w:p w:rsidR="00AE13AA" w:rsidRDefault="00AE13AA" w:rsidP="00AE13AA">
      <w:pPr>
        <w:numPr>
          <w:ilvl w:val="0"/>
          <w:numId w:val="1"/>
        </w:numPr>
        <w:jc w:val="left"/>
        <w:rPr>
          <w:rFonts w:ascii="HG丸ｺﾞｼｯｸM-PRO" w:eastAsia="HG丸ｺﾞｼｯｸM-PRO" w:hint="eastAsia"/>
          <w:b/>
          <w:i/>
          <w:szCs w:val="21"/>
        </w:rPr>
      </w:pPr>
      <w:r w:rsidRPr="009F5429">
        <w:rPr>
          <w:rFonts w:ascii="HG丸ｺﾞｼｯｸM-PRO" w:eastAsia="HG丸ｺﾞｼｯｸM-PRO" w:hint="eastAsia"/>
          <w:b/>
          <w:i/>
          <w:szCs w:val="21"/>
        </w:rPr>
        <w:t>園内でインフルエンザ等の伝染性疾患が流行した場合、やむなく中止にすることもあります。その時はご了承下さい。</w:t>
      </w:r>
    </w:p>
    <w:p w:rsidR="00AE13AA" w:rsidRPr="00900F12" w:rsidRDefault="00AE13AA" w:rsidP="00AE13AA">
      <w:pPr>
        <w:ind w:rightChars="-11" w:right="-23"/>
        <w:jc w:val="left"/>
        <w:rPr>
          <w:rFonts w:ascii="HG丸ｺﾞｼｯｸM-PRO" w:eastAsia="HG丸ｺﾞｼｯｸM-PRO" w:hint="eastAsia"/>
          <w:sz w:val="24"/>
        </w:rPr>
      </w:pPr>
      <w:r w:rsidRPr="00900F12">
        <w:rPr>
          <w:rFonts w:ascii="HG丸ｺﾞｼｯｸM-PRO" w:eastAsia="HG丸ｺﾞｼｯｸM-PRO" w:hint="eastAsia"/>
          <w:sz w:val="24"/>
        </w:rPr>
        <w:t>年間スケジュール表（開催は月曜日ですが毎週ではありません）</w:t>
      </w:r>
    </w:p>
    <w:p w:rsidR="00AE13AA" w:rsidRPr="00CA1ABA" w:rsidRDefault="00AE13AA" w:rsidP="00AE13AA">
      <w:pPr>
        <w:ind w:rightChars="-11" w:right="-23" w:firstLineChars="500" w:firstLine="1405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CA1ABA">
        <w:rPr>
          <w:rFonts w:ascii="HG丸ｺﾞｼｯｸM-PRO" w:eastAsia="HG丸ｺﾞｼｯｸM-PRO" w:hint="eastAsia"/>
          <w:b/>
          <w:sz w:val="28"/>
          <w:szCs w:val="28"/>
        </w:rPr>
        <w:t>時間：１０：００～１１：３０頃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842"/>
      </w:tblGrid>
      <w:tr w:rsidR="00AE13AA" w:rsidRPr="002C32C2" w:rsidTr="00FA254B">
        <w:trPr>
          <w:trHeight w:val="510"/>
        </w:trPr>
        <w:tc>
          <w:tcPr>
            <w:tcW w:w="675" w:type="dxa"/>
            <w:tcBorders>
              <w:tl2br w:val="single" w:sz="4" w:space="0" w:color="auto"/>
            </w:tcBorders>
            <w:vAlign w:val="center"/>
          </w:tcPr>
          <w:p w:rsidR="00AE13AA" w:rsidRPr="003D6862" w:rsidRDefault="00AE13AA" w:rsidP="00FA254B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4395" w:type="dxa"/>
            <w:tcBorders>
              <w:right w:val="nil"/>
            </w:tcBorders>
            <w:shd w:val="clear" w:color="auto" w:fill="FFC000"/>
            <w:vAlign w:val="center"/>
          </w:tcPr>
          <w:p w:rsidR="00AE13AA" w:rsidRPr="00EE3374" w:rsidRDefault="00AE13AA" w:rsidP="00FA254B">
            <w:pPr>
              <w:ind w:firstLineChars="100" w:firstLine="241"/>
              <w:rPr>
                <w:rFonts w:ascii="HG丸ｺﾞｼｯｸM-PRO" w:eastAsia="HG丸ｺﾞｼｯｸM-PRO" w:hint="eastAsia"/>
                <w:b/>
                <w:sz w:val="24"/>
              </w:rPr>
            </w:pPr>
            <w:r w:rsidRPr="00EE3374">
              <w:rPr>
                <w:rFonts w:ascii="HG丸ｺﾞｼｯｸM-PRO" w:eastAsia="HG丸ｺﾞｼｯｸM-PRO" w:hint="eastAsia"/>
                <w:b/>
                <w:sz w:val="24"/>
              </w:rPr>
              <w:t xml:space="preserve">フリークラス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（2７/4/1～</w:t>
            </w:r>
            <w:r w:rsidRPr="00826AE8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生まれ）</w:t>
            </w:r>
          </w:p>
        </w:tc>
        <w:tc>
          <w:tcPr>
            <w:tcW w:w="1842" w:type="dxa"/>
            <w:shd w:val="clear" w:color="auto" w:fill="85DFFF"/>
            <w:vAlign w:val="center"/>
          </w:tcPr>
          <w:p w:rsidR="00AE13AA" w:rsidRDefault="00AE13AA" w:rsidP="00FA254B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A15233">
              <w:rPr>
                <w:rFonts w:ascii="HG丸ｺﾞｼｯｸM-PRO" w:eastAsia="HG丸ｺﾞｼｯｸM-PRO" w:hint="eastAsia"/>
                <w:b/>
                <w:sz w:val="24"/>
              </w:rPr>
              <w:t>０歳児</w:t>
            </w:r>
          </w:p>
          <w:p w:rsidR="00AE13AA" w:rsidRPr="00CE7CCF" w:rsidRDefault="00AE13AA" w:rsidP="00FA254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(2９/4/1～生まれ)</w:t>
            </w:r>
          </w:p>
        </w:tc>
      </w:tr>
      <w:tr w:rsidR="00AE13AA" w:rsidRPr="00E621F5" w:rsidTr="00FA254B">
        <w:trPr>
          <w:trHeight w:val="510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４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２３日</w:t>
            </w:r>
          </w:p>
        </w:tc>
        <w:tc>
          <w:tcPr>
            <w:tcW w:w="1842" w:type="dxa"/>
            <w:tcBorders>
              <w:bottom w:val="dotted" w:sz="4" w:space="0" w:color="auto"/>
              <w:tr2bl w:val="single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AE13AA" w:rsidRPr="00E621F5" w:rsidTr="00FA254B">
        <w:trPr>
          <w:trHeight w:val="51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５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７・1４・２１日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２８日</w:t>
            </w:r>
          </w:p>
        </w:tc>
      </w:tr>
      <w:tr w:rsidR="00AE13AA" w:rsidRPr="00E621F5" w:rsidTr="00FA254B">
        <w:trPr>
          <w:trHeight w:val="51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６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４・１１・１８日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２５日</w:t>
            </w:r>
          </w:p>
        </w:tc>
      </w:tr>
      <w:tr w:rsidR="00AE13AA" w:rsidRPr="00E621F5" w:rsidTr="00FA254B">
        <w:trPr>
          <w:trHeight w:val="74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７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２・９・２３日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３０日</w:t>
            </w:r>
          </w:p>
        </w:tc>
      </w:tr>
      <w:tr w:rsidR="00AE13AA" w:rsidRPr="00E621F5" w:rsidTr="00FA254B">
        <w:trPr>
          <w:trHeight w:val="51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８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６・２０日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2７日</w:t>
            </w:r>
          </w:p>
        </w:tc>
      </w:tr>
      <w:tr w:rsidR="00AE13AA" w:rsidRPr="00E621F5" w:rsidTr="00FA254B">
        <w:trPr>
          <w:trHeight w:val="51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９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１０日</w:t>
            </w:r>
          </w:p>
        </w:tc>
      </w:tr>
      <w:tr w:rsidR="00AE13AA" w:rsidRPr="00E621F5" w:rsidTr="00FA254B">
        <w:trPr>
          <w:trHeight w:val="51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１０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１・１５・２２日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２９日</w:t>
            </w:r>
          </w:p>
        </w:tc>
      </w:tr>
      <w:tr w:rsidR="00AE13AA" w:rsidRPr="00E621F5" w:rsidTr="00FA254B">
        <w:trPr>
          <w:trHeight w:val="51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１１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５・１２・１９日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2６日</w:t>
            </w:r>
          </w:p>
        </w:tc>
      </w:tr>
      <w:tr w:rsidR="00AE13AA" w:rsidRPr="00E621F5" w:rsidTr="00FA254B">
        <w:trPr>
          <w:trHeight w:val="74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１２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３・１０日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1７日</w:t>
            </w:r>
          </w:p>
        </w:tc>
      </w:tr>
      <w:tr w:rsidR="00AE13AA" w:rsidRPr="00E621F5" w:rsidTr="00FA254B">
        <w:trPr>
          <w:trHeight w:val="51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１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２１日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ind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２８日</w:t>
            </w:r>
          </w:p>
        </w:tc>
      </w:tr>
      <w:tr w:rsidR="00AE13AA" w:rsidRPr="00E621F5" w:rsidTr="00FA254B">
        <w:trPr>
          <w:trHeight w:val="51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２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４・１８日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2５日</w:t>
            </w:r>
          </w:p>
        </w:tc>
      </w:tr>
      <w:tr w:rsidR="00AE13AA" w:rsidRPr="00E621F5" w:rsidTr="00FA254B">
        <w:trPr>
          <w:trHeight w:val="563"/>
        </w:trPr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AE13AA" w:rsidRPr="00F112C1" w:rsidRDefault="00AE13AA" w:rsidP="00FA254B">
            <w:pPr>
              <w:jc w:val="center"/>
              <w:rPr>
                <w:rFonts w:ascii="HGP創英角ｺﾞｼｯｸUB" w:eastAsia="HGP創英角ｺﾞｼｯｸUB" w:hint="eastAsia"/>
                <w:w w:val="120"/>
                <w:sz w:val="24"/>
              </w:rPr>
            </w:pPr>
            <w:r w:rsidRPr="00F112C1">
              <w:rPr>
                <w:rFonts w:ascii="HGP創英角ｺﾞｼｯｸUB" w:eastAsia="HGP創英角ｺﾞｼｯｸUB" w:hint="eastAsia"/>
                <w:w w:val="120"/>
                <w:sz w:val="24"/>
              </w:rPr>
              <w:t>３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１２日</w:t>
            </w:r>
            <w:r w:rsidRPr="00B667D2">
              <w:rPr>
                <w:rFonts w:ascii="HG丸ｺﾞｼｯｸM-PRO" w:eastAsia="HG丸ｺﾞｼｯｸM-PRO" w:hint="eastAsia"/>
                <w:szCs w:val="21"/>
              </w:rPr>
              <w:t>（０歳児・フリークラス合同）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AE13AA" w:rsidRPr="002C32C2" w:rsidRDefault="00AE13AA" w:rsidP="00FA254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４日</w:t>
            </w:r>
          </w:p>
        </w:tc>
      </w:tr>
    </w:tbl>
    <w:p w:rsidR="00AE13AA" w:rsidRDefault="00AE13AA" w:rsidP="00AE13AA">
      <w:pPr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217170</wp:posOffset>
                </wp:positionV>
                <wp:extent cx="3139440" cy="914400"/>
                <wp:effectExtent l="9525" t="5080" r="13335" b="1397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EF445" id="角丸四角形 4" o:spid="_x0000_s1026" style="position:absolute;left:0;text-align:left;margin-left:88.5pt;margin-top:17.1pt;width:247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WunwIAACMFAAAOAAAAZHJzL2Uyb0RvYy54bWysVEGO0zAU3SNxB8v7TppO2mmjSUejpkVI&#10;A4wYOIBrO43BsYPtNh0Ql2A7OzZcYTbchpE4Bt9OWlpmgxBZJN+x/fze/+/7/GJbSbThxgqtMhyf&#10;9DHiimom1CrDb98semOMrCOKEakVz/Att/hi+vTJeVOnfKBLLRk3CECUTZs6w6VzdRpFlpa8IvZE&#10;11zBZKFNRRwMzSpihjSAXslo0O+PokYbVhtNubXwN28n8TTgFwWn7lVRWO6QzDBwc+Ftwnvp39H0&#10;nKQrQ+pS0I4G+QcWFREKDt1D5cQRtDbiEVQlqNFWF+6E6irSRSEoDxpATdz/Q81NSWoetEBybL1P&#10;k/1/sPTl5togwTKcYKRIBSX6+e3Lj/v7h7s7CB6+f0WJT1JT2xTW3tTXxsu09ZWm7y1SelYSteKX&#10;xuim5IQBtdivj442+IGFrWjZvNAMziBrp0O+toWpPCBkAm1DWW73ZeFbhyj8PI1PJ0kC1aMwN4kh&#10;DHWLSLrbXRvrnnFdIR9k2Oi1Yq+h9uEIsrmyLtSGdQoJe4dRUUmo9IZIFI9Go7NAmqTdYsDeYfqd&#10;Si+ElMErUqEGWAwHwwButRTMT4asmNVyJg0CUBARng72aFmgF8B8xuaKhdgRIdsYDpfK40ECOuo+&#10;FcFOnyb9yXw8Hye9ZDCa95J+nvcuF7OkN1rEZ8P8NJ/N8vizpxYnaSkY48qz21k7Tv7OOl2Ttabc&#10;m/tIhT0UuwjPY7HRMQ3wRVC1+wZ1wSreHa3LlprdglOMbnsV7hYISm0+YtRAn2bYflgTwzGSzxW4&#10;7SwZTIbQ2GEwHk/AJuZwYnkwQRQFoAw7jNpw5tqrYF0bsSrhnDgUVelL8Gch3M7ILafO1dCJgX93&#10;a/hWPxyHVb/vtukvAAAA//8DAFBLAwQUAAYACAAAACEAWqmEuuIAAAAKAQAADwAAAGRycy9kb3du&#10;cmV2LnhtbEyPQUvDQBSE74L/YXmCF2k3TWNTYjZFBBGRgqZB6G2bXZPg7ts0u03jv/f1pMdhhplv&#10;8s1kDRv14DuHAhbzCJjG2qkOGwHV7nm2BuaDRCWNQy3gR3vYFNdXucyUO+OHHsvQMCpBn0kBbQh9&#10;xrmvW22ln7teI3lfbrAykBwargZ5pnJreBxFK25lh7TQyl4/tbr+Lk9WwF2/Px7LcVndm8/9tnl/&#10;SV+r5E2I25vp8QFY0FP4C8MFn9ChIKaDO6HyzJBOU/oSBCyTGBgFVukiAXa4OOsYeJHz/xeKXwAA&#10;AP//AwBQSwECLQAUAAYACAAAACEAtoM4kv4AAADhAQAAEwAAAAAAAAAAAAAAAAAAAAAAW0NvbnRl&#10;bnRfVHlwZXNdLnhtbFBLAQItABQABgAIAAAAIQA4/SH/1gAAAJQBAAALAAAAAAAAAAAAAAAAAC8B&#10;AABfcmVscy8ucmVsc1BLAQItABQABgAIAAAAIQAHmuWunwIAACMFAAAOAAAAAAAAAAAAAAAAAC4C&#10;AABkcnMvZTJvRG9jLnhtbFBLAQItABQABgAIAAAAIQBaqYS64gAAAAoBAAAPAAAAAAAAAAAAAAAA&#10;APkEAABkcnMvZG93bnJldi54bWxQSwUGAAAAAAQABADzAAAACAYAAAAA&#10;" filled="f">
                <v:textbox inset="5.85pt,.7pt,5.85pt,.7pt"/>
              </v:roundrect>
            </w:pict>
          </mc:Fallback>
        </mc:AlternateContent>
      </w:r>
    </w:p>
    <w:p w:rsidR="00AE13AA" w:rsidRPr="00710E90" w:rsidRDefault="00AE13AA" w:rsidP="00AE13AA">
      <w:pPr>
        <w:jc w:val="left"/>
        <w:rPr>
          <w:rFonts w:ascii="TT-JTCウインR10P" w:eastAsia="TT-JTCウインR10P" w:hint="eastAsia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93980</wp:posOffset>
            </wp:positionV>
            <wp:extent cx="764540" cy="764540"/>
            <wp:effectExtent l="0" t="0" r="0" b="0"/>
            <wp:wrapNone/>
            <wp:docPr id="3" name="図 3" descr="みずきこども園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みずきこども園ロゴマー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1270</wp:posOffset>
                </wp:positionV>
                <wp:extent cx="813435" cy="914400"/>
                <wp:effectExtent l="0" t="0" r="0" b="44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9B55" id="正方形/長方形 2" o:spid="_x0000_s1026" style="position:absolute;left:0;text-align:left;margin-left:11.7pt;margin-top:.1pt;width:64.0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LvkwIAAAIFAAAOAAAAZHJzL2Uyb0RvYy54bWysVM1uEzEQviPxDpbv6f5002ZX3VSlJQip&#10;QKXCAzi2N2vhtY3tZFMQjwEPAGfOiAOPQyXegrE3CSlwQIg9eG3PePzNN9/45HTdSbTi1gmtapwd&#10;pBhxRTUTalHjF89nowlGzhPFiNSK1/iGO3w6vX/vpDcVz3WrJeMWQRDlqt7UuPXeVEniaMs74g60&#10;4QqMjbYd8bC0i4RZ0kP0TiZ5mh4lvbbMWE25c7B7MRjxNMZvGk79s6Zx3CNZY8Dm42jjOA9jMj0h&#10;1cIS0wq6gUH+AUVHhIJLd6EuiCdoacVvoTpBrXa68QdUd4luGkF5zAGyydJfsrluieExFyDHmR1N&#10;7v+FpU9XVxYJVuMcI0U6KNHtp4+37798+/oh+f7u8zBDeSCqN64C/2tzZUOqzlxq+tIhpc9bohb8&#10;zFrdt5wwgJcF/+TOgbBwcBTN+yeawT1k6XXkbN3YLgQENtA6luZmVxq+9ojC5iQ7LA7HGFEwlVlR&#10;pLF0Cam2h411/hHXHQqTGluofAxOVpfOBzCk2rpE8FoKNhNSxoVdzM+lRSsCKpnFL+KHHPfdpArO&#10;SodjQ8RhBzDCHcEW0MaqvymzvEgf5OVodjQ5HhWzYjwqj9PJKM3KB+VRWpTFxextAJgVVSsY4+pS&#10;KL5VYFb8XYU3vTBoJ2oQ9cDPOB/H3O+gd/tJpvH7U5Kd8NCQUnTA+c6JVKGuDxWDtEnliZDDPLkL&#10;P7IMHGz/kZWoglD4QUBzzW5ABFZDkaAh4emASavta4x6aMMau1dLYjlG8rECIR0XeQll93ExmZRw&#10;xO4b5nsGoigEqrHHaJie+6HTl8aKRQv3ZJEWpc9Aeo2IsgiyHDBtBAuNFvFvHoXQyfvr6PXz6Zr+&#10;AAAA//8DAFBLAwQUAAYACAAAACEAxHYYr+EAAAAHAQAADwAAAGRycy9kb3ducmV2LnhtbEyOT0vD&#10;QBDF74LfYRnBi7S7TdOiMZuiokIFFesf8LbNjklodjZkt2300zs96enN4z3e/PLF4Fqxwz40njRM&#10;xgoEUultQ5WGt9e70TmIEA1Z03pCDd8YYFEcH+Ums35PL7hbxUrwCIXMaKhj7DIpQ1mjM2HsOyTO&#10;vnzvTGTbV9L2Zs/jrpWJUnPpTEP8oTYd3tRYblZbp+Hp8ez9+TP9eHD99OJ+Ka9v1c9GaX16Mlxd&#10;gog4xL8yHPAZHQpmWvst2SBaDck05SYriEM6m8xArPlI0wRkkcv//MUvAAAA//8DAFBLAQItABQA&#10;BgAIAAAAIQC2gziS/gAAAOEBAAATAAAAAAAAAAAAAAAAAAAAAABbQ29udGVudF9UeXBlc10ueG1s&#10;UEsBAi0AFAAGAAgAAAAhADj9If/WAAAAlAEAAAsAAAAAAAAAAAAAAAAALwEAAF9yZWxzLy5yZWxz&#10;UEsBAi0AFAAGAAgAAAAhAAavou+TAgAAAgUAAA4AAAAAAAAAAAAAAAAALgIAAGRycy9lMm9Eb2Mu&#10;eG1sUEsBAi0AFAAGAAgAAAAhAMR2GK/hAAAABwEAAA8AAAAAAAAAAAAAAAAA7QQAAGRycy9kb3du&#10;cmV2LnhtbFBLBQYAAAAABAAEAPMAAAD7BQAAAAA=&#10;" strok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115570</wp:posOffset>
            </wp:positionV>
            <wp:extent cx="742950" cy="742950"/>
            <wp:effectExtent l="0" t="0" r="0" b="0"/>
            <wp:wrapNone/>
            <wp:docPr id="1" name="図 1" descr="コピー ～ みずき保育園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コピー ～ みずき保育園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ascii="TT-JTCウインR10P" w:eastAsia="TT-JTCウインR10P" w:hint="eastAsia"/>
        </w:rPr>
        <w:t>社会</w:t>
      </w:r>
      <w:r w:rsidRPr="00710E90">
        <w:rPr>
          <w:rFonts w:ascii="TT-JTCウインR10P" w:eastAsia="TT-JTCウインR10P" w:hint="eastAsia"/>
        </w:rPr>
        <w:t xml:space="preserve">福祉法人　陽風園　</w:t>
      </w:r>
      <w:r w:rsidRPr="0007100D">
        <w:rPr>
          <w:rFonts w:ascii="HGS創英角ｺﾞｼｯｸUB" w:eastAsia="HGS創英角ｺﾞｼｯｸUB" w:hAnsi="HGS創英角ｺﾞｼｯｸUB" w:hint="eastAsia"/>
          <w:sz w:val="28"/>
          <w:szCs w:val="28"/>
        </w:rPr>
        <w:t>みずきこども園</w:t>
      </w:r>
      <w:r>
        <w:rPr>
          <w:rFonts w:ascii="TT-JTCウインR10P" w:eastAsia="TT-JTCウインR10P" w:hint="eastAsia"/>
          <w:sz w:val="28"/>
          <w:szCs w:val="28"/>
        </w:rPr>
        <w:t xml:space="preserve"> </w:t>
      </w:r>
      <w:r w:rsidRPr="00BA6FDE">
        <w:rPr>
          <w:rFonts w:ascii="TT-JTCウインR10P" w:eastAsia="TT-JTCウインR10P" w:hint="eastAsia"/>
          <w:szCs w:val="21"/>
        </w:rPr>
        <w:t xml:space="preserve"> </w:t>
      </w:r>
      <w:r>
        <w:rPr>
          <w:rFonts w:ascii="TT-JTCウインR10P" w:eastAsia="TT-JTCウインR10P" w:hint="eastAsia"/>
          <w:szCs w:val="21"/>
        </w:rPr>
        <w:t xml:space="preserve">　</w:t>
      </w:r>
    </w:p>
    <w:p w:rsidR="00AE13AA" w:rsidRDefault="00AE13AA" w:rsidP="00AE13AA">
      <w:pPr>
        <w:ind w:firstLineChars="950" w:firstLine="1995"/>
        <w:rPr>
          <w:rFonts w:ascii="HG丸ｺﾞｼｯｸM-PRO" w:eastAsia="HG丸ｺﾞｼｯｸM-PRO" w:hint="eastAsia"/>
        </w:rPr>
      </w:pPr>
      <w:r w:rsidRPr="00BA6FDE">
        <w:rPr>
          <w:rFonts w:ascii="HG丸ｺﾞｼｯｸM-PRO" w:eastAsia="HG丸ｺﾞｼｯｸM-PRO" w:hint="eastAsia"/>
        </w:rPr>
        <w:t>〒920 -0201金沢市みずき４丁目１番地</w:t>
      </w:r>
    </w:p>
    <w:p w:rsidR="0000333A" w:rsidRPr="00AE13AA" w:rsidRDefault="00AE13AA" w:rsidP="00AE13AA">
      <w:pPr>
        <w:ind w:firstLineChars="300" w:firstLine="630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</w:rPr>
        <w:t xml:space="preserve"> 　　　　　　</w:t>
      </w:r>
      <w:r w:rsidRPr="00B64DD4">
        <w:rPr>
          <w:rFonts w:ascii="HG丸ｺﾞｼｯｸM-PRO" w:eastAsia="HG丸ｺﾞｼｯｸM-PRO" w:hint="eastAsia"/>
          <w:sz w:val="18"/>
          <w:szCs w:val="18"/>
        </w:rPr>
        <w:t>TEL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B64DD4">
        <w:rPr>
          <w:rFonts w:ascii="HG丸ｺﾞｼｯｸM-PRO" w:eastAsia="HG丸ｺﾞｼｯｸM-PRO" w:hint="eastAsia"/>
          <w:sz w:val="18"/>
          <w:szCs w:val="18"/>
        </w:rPr>
        <w:t>076)258-2120／FAX(076)258-2242</w:t>
      </w:r>
      <w:bookmarkStart w:id="0" w:name="_GoBack"/>
      <w:bookmarkEnd w:id="0"/>
    </w:p>
    <w:sectPr w:rsidR="0000333A" w:rsidRPr="00AE13AA" w:rsidSect="00AE13AA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-JTCウインR10P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3B5"/>
    <w:multiLevelType w:val="hybridMultilevel"/>
    <w:tmpl w:val="D378460E"/>
    <w:lvl w:ilvl="0" w:tplc="5442D0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262FDE"/>
    <w:multiLevelType w:val="hybridMultilevel"/>
    <w:tmpl w:val="0F602534"/>
    <w:lvl w:ilvl="0" w:tplc="F7CE546C">
      <w:numFmt w:val="bullet"/>
      <w:lvlText w:val="※"/>
      <w:lvlJc w:val="left"/>
      <w:pPr>
        <w:tabs>
          <w:tab w:val="num" w:pos="150"/>
        </w:tabs>
        <w:ind w:left="1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3E297755"/>
    <w:multiLevelType w:val="hybridMultilevel"/>
    <w:tmpl w:val="DD4AEB08"/>
    <w:lvl w:ilvl="0" w:tplc="C3285B9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A"/>
    <w:rsid w:val="0000333A"/>
    <w:rsid w:val="00A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D1A75-BBBE-40CD-A0B8-961317D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MIZUKI02</dc:creator>
  <cp:keywords/>
  <dc:description/>
  <cp:lastModifiedBy>MIZUKI02</cp:lastModifiedBy>
  <cp:revision>1</cp:revision>
  <dcterms:created xsi:type="dcterms:W3CDTF">2018-04-02T07:38:00Z</dcterms:created>
  <dcterms:modified xsi:type="dcterms:W3CDTF">2018-04-02T07:40:00Z</dcterms:modified>
</cp:coreProperties>
</file>